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2803" w:rsidRDefault="00EA2803" w:rsidP="00EA2803">
      <w:pPr>
        <w:widowControl w:val="0"/>
        <w:spacing w:after="0" w:line="24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</w:t>
      </w:r>
      <w:r>
        <w:rPr>
          <w:rFonts w:ascii="Times New Roman" w:hAnsi="Times New Roman"/>
          <w:color w:val="000000"/>
          <w:sz w:val="28"/>
          <w:szCs w:val="28"/>
        </w:rPr>
        <w:t xml:space="preserve"> Астраханская область   Ахтубинский район</w:t>
      </w:r>
    </w:p>
    <w:p w:rsidR="00EA2803" w:rsidRDefault="00EA2803" w:rsidP="00EA280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Муниципальное образование «Сельское поселение село Болхуны Ахтубинского муниципального района Астраханской области»</w:t>
      </w:r>
    </w:p>
    <w:p w:rsidR="00EA2803" w:rsidRDefault="00EA2803" w:rsidP="00EA280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EA2803" w:rsidRDefault="00EA2803" w:rsidP="00EA280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РЕШЕНИЕ СОВЕТА</w:t>
      </w:r>
    </w:p>
    <w:p w:rsidR="00EA2803" w:rsidRDefault="00EA2803" w:rsidP="00EA2803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от 06</w:t>
      </w:r>
      <w:r>
        <w:rPr>
          <w:rFonts w:ascii="Times New Roman" w:hAnsi="Times New Roman"/>
          <w:color w:val="000000"/>
          <w:sz w:val="28"/>
          <w:szCs w:val="28"/>
        </w:rPr>
        <w:t>.0</w:t>
      </w:r>
      <w:r>
        <w:rPr>
          <w:rFonts w:ascii="Times New Roman" w:hAnsi="Times New Roman"/>
          <w:color w:val="000000"/>
          <w:sz w:val="28"/>
          <w:szCs w:val="28"/>
        </w:rPr>
        <w:t>6</w:t>
      </w:r>
      <w:r>
        <w:rPr>
          <w:rFonts w:ascii="Times New Roman" w:hAnsi="Times New Roman"/>
          <w:color w:val="000000"/>
          <w:sz w:val="28"/>
          <w:szCs w:val="28"/>
        </w:rPr>
        <w:t>.202</w:t>
      </w:r>
      <w:r>
        <w:rPr>
          <w:rFonts w:ascii="Times New Roman" w:hAnsi="Times New Roman"/>
          <w:color w:val="000000"/>
          <w:sz w:val="28"/>
          <w:szCs w:val="28"/>
        </w:rPr>
        <w:t>5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                     № </w:t>
      </w:r>
      <w:r>
        <w:rPr>
          <w:rFonts w:ascii="Times New Roman" w:hAnsi="Times New Roman"/>
          <w:color w:val="000000"/>
          <w:sz w:val="28"/>
          <w:szCs w:val="28"/>
        </w:rPr>
        <w:t>6</w:t>
      </w:r>
      <w:r>
        <w:rPr>
          <w:rFonts w:ascii="Times New Roman" w:hAnsi="Times New Roman"/>
          <w:color w:val="000000"/>
          <w:sz w:val="28"/>
          <w:szCs w:val="28"/>
        </w:rPr>
        <w:tab/>
        <w:t xml:space="preserve">                                                               </w:t>
      </w:r>
    </w:p>
    <w:p w:rsidR="00EA2803" w:rsidRDefault="00EA2803" w:rsidP="00EA2803">
      <w:pPr>
        <w:widowControl w:val="0"/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с. Болхуны</w:t>
      </w:r>
    </w:p>
    <w:p w:rsidR="00EA2803" w:rsidRDefault="00EA2803" w:rsidP="00EA2803">
      <w:pPr>
        <w:widowControl w:val="0"/>
        <w:tabs>
          <w:tab w:val="left" w:pos="6975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A2803" w:rsidRDefault="00EA2803" w:rsidP="00EA2803">
      <w:pPr>
        <w:widowControl w:val="0"/>
        <w:tabs>
          <w:tab w:val="left" w:pos="6975"/>
        </w:tabs>
        <w:spacing w:after="0" w:line="240" w:lineRule="auto"/>
        <w:ind w:right="2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 принятии </w:t>
      </w:r>
      <w:r>
        <w:rPr>
          <w:rFonts w:ascii="Times New Roman" w:hAnsi="Times New Roman"/>
          <w:sz w:val="28"/>
          <w:szCs w:val="28"/>
        </w:rPr>
        <w:t xml:space="preserve">муниципального правового акта о внесении изменений в устав </w:t>
      </w:r>
      <w:r>
        <w:rPr>
          <w:rFonts w:ascii="Times New Roman" w:hAnsi="Times New Roman"/>
          <w:color w:val="000000"/>
          <w:sz w:val="28"/>
          <w:szCs w:val="28"/>
        </w:rPr>
        <w:t>муниципального образования «</w:t>
      </w:r>
      <w:r w:rsidRPr="001277DA">
        <w:rPr>
          <w:rFonts w:ascii="Times New Roman" w:hAnsi="Times New Roman"/>
          <w:color w:val="000000"/>
          <w:sz w:val="28"/>
          <w:szCs w:val="28"/>
        </w:rPr>
        <w:t>Сельское поселение село Болхуны Ахтубинского муниципального района Астраханской области»</w:t>
      </w:r>
    </w:p>
    <w:p w:rsidR="00EA2803" w:rsidRDefault="00EA2803" w:rsidP="00EA2803">
      <w:pPr>
        <w:widowControl w:val="0"/>
        <w:tabs>
          <w:tab w:val="left" w:pos="6975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A2803" w:rsidRDefault="00EA2803" w:rsidP="00EA2803">
      <w:pPr>
        <w:widowControl w:val="0"/>
        <w:tabs>
          <w:tab w:val="left" w:pos="6975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 целях приведения устава муниципального образования «</w:t>
      </w:r>
      <w:r w:rsidRPr="001277DA">
        <w:rPr>
          <w:rFonts w:ascii="Times New Roman" w:hAnsi="Times New Roman"/>
          <w:color w:val="000000"/>
          <w:sz w:val="28"/>
          <w:szCs w:val="28"/>
        </w:rPr>
        <w:t>Сельское поселение село Болхуны Ахтубинского муниципального района Астраханской области»</w:t>
      </w:r>
      <w:r>
        <w:rPr>
          <w:rFonts w:ascii="Times New Roman" w:hAnsi="Times New Roman"/>
          <w:color w:val="000000"/>
          <w:sz w:val="28"/>
          <w:szCs w:val="28"/>
        </w:rPr>
        <w:t xml:space="preserve">, принятого решением Совета № 28 от 15.05.2015 года, в соответствие с федеральным и региональным законодательством, в соответствии со статьей 44 Федерального закона от 06.10.2003 №131-ФЗ «Об общих принципах организации местного самоуправления в Российской Федерации», статьей 53 устава муниципального образования </w:t>
      </w:r>
      <w:r w:rsidRPr="001277DA">
        <w:rPr>
          <w:rFonts w:ascii="Times New Roman" w:hAnsi="Times New Roman"/>
          <w:color w:val="000000"/>
          <w:sz w:val="28"/>
          <w:szCs w:val="28"/>
        </w:rPr>
        <w:t>«Сельское поселение село Болхуны Ахтубинского муниципального района Астраханской области»</w:t>
      </w:r>
      <w:r>
        <w:rPr>
          <w:rFonts w:ascii="Times New Roman" w:hAnsi="Times New Roman"/>
          <w:color w:val="000000"/>
          <w:sz w:val="28"/>
          <w:szCs w:val="28"/>
        </w:rPr>
        <w:t xml:space="preserve"> Совет муниципального образования </w:t>
      </w:r>
      <w:r w:rsidRPr="001277DA">
        <w:rPr>
          <w:rFonts w:ascii="Times New Roman" w:hAnsi="Times New Roman"/>
          <w:color w:val="000000"/>
          <w:sz w:val="28"/>
          <w:szCs w:val="28"/>
        </w:rPr>
        <w:t>«Сельское поселение село Болхуны Ахтубинского муниципального района Астраханской области»</w:t>
      </w:r>
    </w:p>
    <w:p w:rsidR="00EA2803" w:rsidRDefault="00EA2803" w:rsidP="00EA2803">
      <w:pPr>
        <w:widowControl w:val="0"/>
        <w:tabs>
          <w:tab w:val="left" w:pos="6975"/>
        </w:tabs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РЕШИЛ:</w:t>
      </w:r>
    </w:p>
    <w:p w:rsidR="00EA2803" w:rsidRDefault="00EA2803" w:rsidP="00EA2803">
      <w:pPr>
        <w:widowControl w:val="0"/>
        <w:tabs>
          <w:tab w:val="left" w:pos="6975"/>
        </w:tabs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EA2803" w:rsidRDefault="00EA2803" w:rsidP="00EA2803">
      <w:pPr>
        <w:pStyle w:val="a4"/>
        <w:widowControl w:val="0"/>
        <w:tabs>
          <w:tab w:val="left" w:pos="6975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1. Принять муниципальный правовой акт о внесении изменений в Устав муниципального образования </w:t>
      </w:r>
      <w:r w:rsidRPr="001277DA">
        <w:rPr>
          <w:rFonts w:ascii="Times New Roman" w:hAnsi="Times New Roman"/>
          <w:color w:val="000000"/>
          <w:sz w:val="28"/>
          <w:szCs w:val="28"/>
        </w:rPr>
        <w:t xml:space="preserve">«Сельское поселение село Болхуны Ахтубинского муниципального района Астраханской области» </w:t>
      </w:r>
      <w:r>
        <w:rPr>
          <w:rFonts w:ascii="Times New Roman" w:hAnsi="Times New Roman"/>
          <w:color w:val="000000"/>
          <w:sz w:val="28"/>
          <w:szCs w:val="28"/>
        </w:rPr>
        <w:t>(далее – муниципальный правовой акт).</w:t>
      </w:r>
    </w:p>
    <w:p w:rsidR="00EA2803" w:rsidRDefault="00EA2803" w:rsidP="00EA2803">
      <w:pPr>
        <w:pStyle w:val="a4"/>
        <w:widowControl w:val="0"/>
        <w:tabs>
          <w:tab w:val="left" w:pos="6975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2. Направить главе муниципального образования </w:t>
      </w:r>
      <w:r w:rsidRPr="001277DA">
        <w:rPr>
          <w:rFonts w:ascii="Times New Roman" w:hAnsi="Times New Roman"/>
          <w:color w:val="000000"/>
          <w:sz w:val="28"/>
          <w:szCs w:val="28"/>
        </w:rPr>
        <w:t>«Сельское поселение село Болхуны Ахтубинского муниципального района Астраханской области»</w:t>
      </w:r>
      <w:r>
        <w:rPr>
          <w:rFonts w:ascii="Times New Roman" w:hAnsi="Times New Roman"/>
          <w:color w:val="000000"/>
          <w:sz w:val="28"/>
          <w:szCs w:val="28"/>
        </w:rPr>
        <w:t xml:space="preserve"> для подписания и представления в Управление Министерства юстиции Российской Федерации по Астраханской области муниципальный правовой акт на государственную регистрацию в порядке, установленном Федеральным законом от 21.07.2005 № 97-ФЗ «О государственной регистрации уставов муниципальных образований» и официальное опубликование </w:t>
      </w:r>
      <w:r w:rsidRPr="002F7F92">
        <w:rPr>
          <w:rFonts w:ascii="Times New Roman" w:hAnsi="Times New Roman"/>
          <w:color w:val="000000"/>
          <w:sz w:val="28"/>
          <w:szCs w:val="28"/>
        </w:rPr>
        <w:t>на портале Минюста России «Нормативные правовые акты в Российской Федерации» (http://pravo-minjust.ru , http://право-минюст.рф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EA2803" w:rsidRDefault="00EA2803" w:rsidP="00EA2803">
      <w:pPr>
        <w:pStyle w:val="a4"/>
        <w:widowControl w:val="0"/>
        <w:tabs>
          <w:tab w:val="left" w:pos="6975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3. Рекомендовать главе муниципального образования </w:t>
      </w:r>
      <w:r w:rsidRPr="001277DA">
        <w:rPr>
          <w:rFonts w:ascii="Times New Roman" w:hAnsi="Times New Roman"/>
          <w:color w:val="000000"/>
          <w:sz w:val="28"/>
          <w:szCs w:val="28"/>
        </w:rPr>
        <w:t>«Сельское поселение село Болхуны Ахтубинского муниципального района Астраханской области»</w:t>
      </w:r>
      <w:r>
        <w:rPr>
          <w:rFonts w:ascii="Times New Roman" w:hAnsi="Times New Roman"/>
          <w:color w:val="000000"/>
          <w:sz w:val="28"/>
          <w:szCs w:val="28"/>
        </w:rPr>
        <w:t xml:space="preserve"> опубликовать (обнародовать) зарегистрированный </w:t>
      </w: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муниципальный правовой акт в течение семи дней со дня поступления муниципального правового акта из Управления Министерства юстиции Российской Федерации по Астраханской области. </w:t>
      </w:r>
    </w:p>
    <w:p w:rsidR="00EA2803" w:rsidRDefault="00EA2803" w:rsidP="00EA2803">
      <w:pPr>
        <w:pStyle w:val="a4"/>
        <w:widowControl w:val="0"/>
        <w:tabs>
          <w:tab w:val="left" w:pos="6975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4. Настоящее решение вступает в силу со дня его подписания. </w:t>
      </w:r>
    </w:p>
    <w:p w:rsidR="00EA2803" w:rsidRDefault="00EA2803" w:rsidP="00EA280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</w:t>
      </w:r>
    </w:p>
    <w:p w:rsidR="00EA2803" w:rsidRDefault="00EA2803" w:rsidP="00EA2803">
      <w:pPr>
        <w:pStyle w:val="standardcxspmiddle"/>
        <w:widowControl w:val="0"/>
        <w:spacing w:before="0" w:beforeAutospacing="0" w:after="0" w:afterAutospacing="0"/>
        <w:jc w:val="both"/>
        <w:rPr>
          <w:sz w:val="28"/>
          <w:szCs w:val="28"/>
        </w:rPr>
      </w:pPr>
      <w:r w:rsidRPr="005D6B5A">
        <w:rPr>
          <w:sz w:val="28"/>
          <w:szCs w:val="28"/>
        </w:rPr>
        <w:t>Председатель</w:t>
      </w:r>
      <w:r>
        <w:rPr>
          <w:sz w:val="28"/>
          <w:szCs w:val="28"/>
        </w:rPr>
        <w:t xml:space="preserve"> Совета </w:t>
      </w:r>
      <w:r w:rsidRPr="005D6B5A">
        <w:rPr>
          <w:sz w:val="28"/>
          <w:szCs w:val="28"/>
        </w:rPr>
        <w:t>муниципального</w:t>
      </w:r>
    </w:p>
    <w:p w:rsidR="00EA2803" w:rsidRPr="005D6B5A" w:rsidRDefault="00EA2803" w:rsidP="00EA2803">
      <w:pPr>
        <w:pStyle w:val="standardcxspmiddle"/>
        <w:widowControl w:val="0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  <w:r w:rsidRPr="005D6B5A">
        <w:rPr>
          <w:sz w:val="28"/>
          <w:szCs w:val="28"/>
        </w:rPr>
        <w:t xml:space="preserve"> образования </w:t>
      </w:r>
      <w:r w:rsidRPr="005D6B5A">
        <w:rPr>
          <w:bCs/>
          <w:color w:val="000000"/>
          <w:sz w:val="28"/>
          <w:szCs w:val="28"/>
        </w:rPr>
        <w:t xml:space="preserve">«Сельское поселение </w:t>
      </w:r>
      <w:r>
        <w:rPr>
          <w:bCs/>
          <w:color w:val="000000"/>
          <w:sz w:val="28"/>
          <w:szCs w:val="28"/>
        </w:rPr>
        <w:t>с</w:t>
      </w:r>
      <w:r w:rsidRPr="005D6B5A">
        <w:rPr>
          <w:bCs/>
          <w:color w:val="000000"/>
          <w:sz w:val="28"/>
          <w:szCs w:val="28"/>
        </w:rPr>
        <w:t>ело Болхуны</w:t>
      </w:r>
    </w:p>
    <w:p w:rsidR="00EA2803" w:rsidRPr="005D6B5A" w:rsidRDefault="00EA2803" w:rsidP="00EA2803">
      <w:pPr>
        <w:pStyle w:val="ConsPlusNormal"/>
        <w:ind w:firstLine="0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D6B5A">
        <w:rPr>
          <w:rFonts w:ascii="Times New Roman" w:hAnsi="Times New Roman" w:cs="Times New Roman"/>
          <w:bCs/>
          <w:color w:val="000000"/>
          <w:sz w:val="28"/>
          <w:szCs w:val="28"/>
        </w:rPr>
        <w:t>Ахтубинского муниципального района</w:t>
      </w:r>
    </w:p>
    <w:p w:rsidR="00EA2803" w:rsidRPr="005D6B5A" w:rsidRDefault="00EA2803" w:rsidP="00EA2803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 w:rsidRPr="005D6B5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Астраханской </w:t>
      </w:r>
      <w:proofErr w:type="gramStart"/>
      <w:r w:rsidRPr="005D6B5A">
        <w:rPr>
          <w:rFonts w:ascii="Times New Roman" w:hAnsi="Times New Roman" w:cs="Times New Roman"/>
          <w:bCs/>
          <w:color w:val="000000"/>
          <w:sz w:val="28"/>
          <w:szCs w:val="28"/>
        </w:rPr>
        <w:t>области»</w:t>
      </w:r>
      <w:r w:rsidRPr="005D6B5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D6B5A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Pr="005D6B5A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5D6B5A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EA2803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</w:t>
      </w:r>
      <w:r w:rsidRPr="005D6B5A">
        <w:rPr>
          <w:rFonts w:ascii="Times New Roman" w:hAnsi="Times New Roman" w:cs="Times New Roman"/>
          <w:sz w:val="28"/>
          <w:szCs w:val="28"/>
        </w:rPr>
        <w:t xml:space="preserve">   С.М. Панченко</w:t>
      </w:r>
    </w:p>
    <w:p w:rsidR="00EA2803" w:rsidRDefault="00EA2803" w:rsidP="00EA2803">
      <w:pPr>
        <w:pStyle w:val="ConsPlusNormal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</w:t>
      </w:r>
    </w:p>
    <w:p w:rsidR="00EA2803" w:rsidRDefault="00EA2803" w:rsidP="00EA2803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A2803" w:rsidRDefault="00EA2803" w:rsidP="00EA2803">
      <w:pPr>
        <w:pStyle w:val="a3"/>
        <w:widowControl w:val="0"/>
        <w:spacing w:before="0" w:beforeAutospacing="0" w:after="0" w:afterAutospacing="0"/>
        <w:rPr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Глава </w:t>
      </w:r>
      <w:r>
        <w:rPr>
          <w:bCs/>
          <w:color w:val="000000"/>
          <w:sz w:val="28"/>
          <w:szCs w:val="28"/>
        </w:rPr>
        <w:t xml:space="preserve">муниципального образования </w:t>
      </w:r>
    </w:p>
    <w:p w:rsidR="00EA2803" w:rsidRPr="00EA2803" w:rsidRDefault="00EA2803" w:rsidP="00EA2803">
      <w:pPr>
        <w:pStyle w:val="a3"/>
        <w:widowControl w:val="0"/>
        <w:spacing w:before="0" w:beforeAutospacing="0" w:after="0" w:afterAutospacing="0"/>
        <w:rPr>
          <w:bCs/>
          <w:color w:val="000000"/>
          <w:sz w:val="28"/>
          <w:szCs w:val="28"/>
        </w:rPr>
      </w:pPr>
      <w:r w:rsidRPr="00EA2803">
        <w:rPr>
          <w:bCs/>
          <w:color w:val="000000"/>
          <w:sz w:val="28"/>
          <w:szCs w:val="28"/>
        </w:rPr>
        <w:t>«Сельское поселение село Болхуны</w:t>
      </w:r>
    </w:p>
    <w:p w:rsidR="00EA2803" w:rsidRPr="00EA2803" w:rsidRDefault="00EA2803" w:rsidP="00EA2803">
      <w:pPr>
        <w:pStyle w:val="a3"/>
        <w:widowControl w:val="0"/>
        <w:spacing w:before="0" w:beforeAutospacing="0" w:after="0" w:afterAutospacing="0"/>
        <w:rPr>
          <w:bCs/>
          <w:color w:val="000000"/>
          <w:sz w:val="28"/>
          <w:szCs w:val="28"/>
        </w:rPr>
      </w:pPr>
      <w:r w:rsidRPr="00EA2803">
        <w:rPr>
          <w:bCs/>
          <w:color w:val="000000"/>
          <w:sz w:val="28"/>
          <w:szCs w:val="28"/>
        </w:rPr>
        <w:t>Ахтубинского муниципального района</w:t>
      </w:r>
    </w:p>
    <w:p w:rsidR="00EA2803" w:rsidRDefault="00EA2803" w:rsidP="00EA2803">
      <w:pPr>
        <w:pStyle w:val="a3"/>
        <w:widowControl w:val="0"/>
        <w:spacing w:before="0" w:beforeAutospacing="0" w:after="0" w:afterAutospacing="0"/>
        <w:rPr>
          <w:color w:val="000000"/>
          <w:sz w:val="28"/>
          <w:szCs w:val="28"/>
        </w:rPr>
      </w:pPr>
      <w:r w:rsidRPr="00EA2803">
        <w:rPr>
          <w:bCs/>
          <w:color w:val="000000"/>
          <w:sz w:val="28"/>
          <w:szCs w:val="28"/>
        </w:rPr>
        <w:t xml:space="preserve">Астраханской </w:t>
      </w:r>
      <w:proofErr w:type="gramStart"/>
      <w:r w:rsidRPr="00EA2803">
        <w:rPr>
          <w:bCs/>
          <w:color w:val="000000"/>
          <w:sz w:val="28"/>
          <w:szCs w:val="28"/>
        </w:rPr>
        <w:t xml:space="preserve">области»   </w:t>
      </w:r>
      <w:proofErr w:type="gramEnd"/>
      <w:r w:rsidRPr="00EA2803">
        <w:rPr>
          <w:bCs/>
          <w:color w:val="000000"/>
          <w:sz w:val="28"/>
          <w:szCs w:val="28"/>
        </w:rPr>
        <w:t xml:space="preserve">                 </w:t>
      </w:r>
      <w:r w:rsidRPr="00EA2803">
        <w:rPr>
          <w:bCs/>
          <w:color w:val="000000"/>
          <w:sz w:val="28"/>
          <w:szCs w:val="28"/>
          <w:u w:val="single"/>
        </w:rPr>
        <w:t xml:space="preserve">              </w:t>
      </w:r>
      <w:r w:rsidRPr="00EA2803">
        <w:rPr>
          <w:bCs/>
          <w:color w:val="000000"/>
          <w:sz w:val="28"/>
          <w:szCs w:val="28"/>
          <w:u w:val="single"/>
        </w:rPr>
        <w:t xml:space="preserve"> </w:t>
      </w:r>
      <w:r w:rsidRPr="00EA2803">
        <w:rPr>
          <w:bCs/>
          <w:color w:val="000000"/>
          <w:sz w:val="28"/>
          <w:szCs w:val="28"/>
          <w:u w:val="single"/>
        </w:rPr>
        <w:t xml:space="preserve">                      </w:t>
      </w:r>
      <w:r>
        <w:rPr>
          <w:bCs/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>Н.Д. Руденко</w:t>
      </w:r>
    </w:p>
    <w:p w:rsidR="000B4793" w:rsidRDefault="000B4793">
      <w:bookmarkStart w:id="0" w:name="_GoBack"/>
      <w:bookmarkEnd w:id="0"/>
    </w:p>
    <w:sectPr w:rsidR="000B4793" w:rsidSect="00EA2803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38D"/>
    <w:rsid w:val="000B4793"/>
    <w:rsid w:val="006E138D"/>
    <w:rsid w:val="00EA2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DBF41"/>
  <w15:chartTrackingRefBased/>
  <w15:docId w15:val="{8D864282-58BB-4A61-95AD-9AE9AF5E9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280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A280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List Paragraph"/>
    <w:basedOn w:val="a"/>
    <w:uiPriority w:val="34"/>
    <w:qFormat/>
    <w:rsid w:val="00EA2803"/>
    <w:pPr>
      <w:ind w:left="720"/>
      <w:contextualSpacing/>
    </w:pPr>
  </w:style>
  <w:style w:type="paragraph" w:customStyle="1" w:styleId="ConsPlusNormal">
    <w:name w:val="ConsPlusNormal"/>
    <w:rsid w:val="00EA2803"/>
    <w:pPr>
      <w:suppressAutoHyphens/>
      <w:autoSpaceDE w:val="0"/>
      <w:autoSpaceDN w:val="0"/>
      <w:spacing w:after="0" w:line="240" w:lineRule="auto"/>
      <w:ind w:firstLine="720"/>
    </w:pPr>
    <w:rPr>
      <w:rFonts w:ascii="Arial" w:eastAsia="Arial" w:hAnsi="Arial" w:cs="Arial"/>
      <w:kern w:val="3"/>
      <w:sz w:val="20"/>
      <w:szCs w:val="20"/>
      <w:lang w:eastAsia="zh-CN"/>
    </w:rPr>
  </w:style>
  <w:style w:type="paragraph" w:customStyle="1" w:styleId="standardcxspmiddle">
    <w:name w:val="standardcxspmiddle"/>
    <w:basedOn w:val="a"/>
    <w:rsid w:val="00EA280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437</Words>
  <Characters>2496</Characters>
  <Application>Microsoft Office Word</Application>
  <DocSecurity>0</DocSecurity>
  <Lines>20</Lines>
  <Paragraphs>5</Paragraphs>
  <ScaleCrop>false</ScaleCrop>
  <Company/>
  <LinksUpToDate>false</LinksUpToDate>
  <CharactersWithSpaces>2928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2025-07-02T12:14:00Z</dcterms:created>
  <dcterms:modified xsi:type="dcterms:W3CDTF">2025-07-02T12:21:00Z</dcterms:modified>
</cp:coreProperties>
</file>